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61" w:rsidRPr="00435ED6" w:rsidRDefault="00D10D7C" w:rsidP="009155EE">
      <w:pPr>
        <w:pStyle w:val="Nadpis1"/>
        <w:spacing w:before="0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81CAC724E88D45378DF0ADF4D169096A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FF08E6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9155EE">
      <w:pPr>
        <w:pStyle w:val="Nadpis3"/>
        <w:spacing w:before="240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59D47E8B6D3A446AAF9A5937CAD80CA1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FF08E6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04C6A" w:rsidP="00094AEA">
      <w:pPr>
        <w:pStyle w:val="st1"/>
        <w:spacing w:after="120"/>
        <w:rPr>
          <w:i/>
        </w:rPr>
      </w:pPr>
      <w:r w:rsidRPr="00FD6A2E">
        <w:rPr>
          <w:sz w:val="22"/>
        </w:rPr>
        <w:t xml:space="preserve">JMÉNO STUDENTA: </w:t>
      </w:r>
      <w:sdt>
        <w:sdtPr>
          <w:rPr>
            <w:rStyle w:val="Styl1Char"/>
          </w:rPr>
          <w:id w:val="1265956813"/>
          <w:lock w:val="sdtLocked"/>
          <w:placeholder>
            <w:docPart w:val="F4E1B26DF6F24F48AD8D776B3AF335C8"/>
          </w:placeholder>
        </w:sdtPr>
        <w:sdtEndPr>
          <w:rPr>
            <w:rStyle w:val="Standardnpsmoodstavce"/>
            <w:b w:val="0"/>
          </w:rPr>
        </w:sdtEndPr>
        <w:sdtContent>
          <w:r w:rsidR="00A471D1">
            <w:rPr>
              <w:rStyle w:val="Styl1Char"/>
            </w:rPr>
            <w:t>Martina Hrubá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NÁZEV PRÁCE:</w:t>
      </w:r>
      <w:r w:rsidR="00435ED6" w:rsidRPr="00435ED6">
        <w:rPr>
          <w:b/>
          <w:i/>
        </w:rPr>
        <w:t xml:space="preserve"> </w:t>
      </w:r>
      <w:sdt>
        <w:sdtPr>
          <w:rPr>
            <w:rStyle w:val="Styl7Char"/>
          </w:rPr>
          <w:id w:val="-465279115"/>
          <w:lock w:val="sdtLocked"/>
          <w:placeholder>
            <w:docPart w:val="775D138C139A46C6828A62F8BE68D48B"/>
          </w:placeholder>
        </w:sdtPr>
        <w:sdtEndPr>
          <w:rPr>
            <w:rStyle w:val="Styl4"/>
            <w:b w:val="0"/>
            <w:sz w:val="22"/>
            <w:szCs w:val="22"/>
          </w:rPr>
        </w:sdtEndPr>
        <w:sdtContent>
          <w:r w:rsidR="00A471D1">
            <w:rPr>
              <w:rStyle w:val="Styl7Char"/>
            </w:rPr>
            <w:t>Příčiny útlumu québeckého separatismu</w:t>
          </w:r>
        </w:sdtContent>
      </w:sdt>
    </w:p>
    <w:p w:rsidR="00D10D7C" w:rsidRPr="00435ED6" w:rsidRDefault="00D10D7C" w:rsidP="00094AEA">
      <w:pPr>
        <w:tabs>
          <w:tab w:val="left" w:pos="3480"/>
        </w:tabs>
        <w:spacing w:after="120"/>
      </w:pPr>
      <w:r>
        <w:t>HODNOTIL:</w:t>
      </w:r>
      <w:r w:rsidR="00435ED6">
        <w:t xml:space="preserve"> </w:t>
      </w:r>
      <w:sdt>
        <w:sdtPr>
          <w:rPr>
            <w:rStyle w:val="Styl3Char"/>
          </w:rPr>
          <w:id w:val="1430230971"/>
          <w:lock w:val="sdtLocked"/>
          <w:placeholder>
            <w:docPart w:val="CC34D134DD6B42CEA2156A6D8173E696"/>
          </w:placeholder>
        </w:sdtPr>
        <w:sdtEndPr>
          <w:rPr>
            <w:rStyle w:val="Standardnpsmoodstavce"/>
            <w:i w:val="0"/>
            <w:sz w:val="22"/>
          </w:rPr>
        </w:sdtEndPr>
        <w:sdtContent>
          <w:r w:rsidR="00A471D1">
            <w:rPr>
              <w:rStyle w:val="Styl3Char"/>
            </w:rPr>
            <w:t>PhDr. Pavel Hlaváček, PhD.</w:t>
          </w:r>
        </w:sdtContent>
      </w:sdt>
    </w:p>
    <w:p w:rsidR="00D10D7C" w:rsidRDefault="00D10D7C" w:rsidP="002821D2">
      <w:pPr>
        <w:tabs>
          <w:tab w:val="left" w:pos="3480"/>
        </w:tabs>
        <w:ind w:left="142" w:hanging="142"/>
      </w:pPr>
    </w:p>
    <w:p w:rsidR="00EA4F90" w:rsidRPr="00EA4F90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after="0"/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sdt>
      <w:sdtPr>
        <w:rPr>
          <w:rStyle w:val="st1Char"/>
        </w:rPr>
        <w:id w:val="530307391"/>
        <w:lock w:val="sdtLocked"/>
        <w:placeholder>
          <w:docPart w:val="1A67A6188EF14D289353C14F9BE733D9"/>
        </w:placeholder>
      </w:sdtPr>
      <w:sdtEndPr>
        <w:rPr>
          <w:rStyle w:val="StA"/>
          <w:szCs w:val="22"/>
        </w:rPr>
      </w:sdtEndPr>
      <w:sdtContent>
        <w:p w:rsidR="002821D2" w:rsidRPr="00EA4F90" w:rsidRDefault="00A471D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color w:val="808080"/>
            </w:rPr>
          </w:pPr>
          <w:r>
            <w:rPr>
              <w:rStyle w:val="st1Char"/>
            </w:rPr>
            <w:t>Cíl práce do značné míry vyplývá z názvu práce. Autorka hodlá analyzovat politické, ekonomické a demografické vlivy, které vedly k poklesu podpory separatistických tende</w:t>
          </w:r>
          <w:r w:rsidR="002D000C">
            <w:rPr>
              <w:rStyle w:val="st1Char"/>
            </w:rPr>
            <w:t>n</w:t>
          </w:r>
          <w:r>
            <w:rPr>
              <w:rStyle w:val="st1Char"/>
            </w:rPr>
            <w:t xml:space="preserve">cí frankofonní provincie v Kanadě. Tohoto cíle se podařilo úspěšně naplnit. </w:t>
          </w:r>
        </w:p>
      </w:sdtContent>
    </w:sdt>
    <w:p w:rsidR="00D10D7C" w:rsidRPr="008824FA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8824FA">
        <w:rPr>
          <w:b/>
        </w:rPr>
        <w:t>OBSAHOVÉ ZPRACOVÁNÍ (náročnost, tvůrčí přístup, proporcionalita vlastní práce, vhodnost příloh)</w:t>
      </w:r>
    </w:p>
    <w:sdt>
      <w:sdtPr>
        <w:rPr>
          <w:rStyle w:val="st1Char"/>
        </w:rPr>
        <w:id w:val="937331701"/>
        <w:lock w:val="sdtLocked"/>
        <w:placeholder>
          <w:docPart w:val="233D420F95FC4988A2EA29DA99B112C5"/>
        </w:placeholder>
      </w:sdtPr>
      <w:sdtEndPr>
        <w:rPr>
          <w:rStyle w:val="Standardnpsmoodstavce"/>
          <w:sz w:val="20"/>
          <w:szCs w:val="20"/>
        </w:rPr>
      </w:sdtEndPr>
      <w:sdtContent>
        <w:p w:rsidR="00A471D1" w:rsidRDefault="00A471D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rStyle w:val="st1Char"/>
            </w:rPr>
          </w:pPr>
          <w:r>
            <w:rPr>
              <w:rStyle w:val="st1Char"/>
            </w:rPr>
            <w:t>Předkládaná práce je případovou studií quebeckého separatismu. Autorka se soustředí na období od poloviny 90. let, tj. od konání druhého refe</w:t>
          </w:r>
          <w:r w:rsidR="002D000C">
            <w:rPr>
              <w:rStyle w:val="st1Char"/>
            </w:rPr>
            <w:t>re</w:t>
          </w:r>
          <w:r>
            <w:rPr>
              <w:rStyle w:val="st1Char"/>
            </w:rPr>
            <w:t xml:space="preserve">nda o odtržení </w:t>
          </w:r>
          <w:proofErr w:type="spellStart"/>
          <w:r>
            <w:rPr>
              <w:rStyle w:val="st1Char"/>
            </w:rPr>
            <w:t>Québecu</w:t>
          </w:r>
          <w:proofErr w:type="spellEnd"/>
          <w:r>
            <w:rPr>
              <w:rStyle w:val="st1Char"/>
            </w:rPr>
            <w:t xml:space="preserve"> </w:t>
          </w:r>
          <w:r w:rsidR="007A358F">
            <w:rPr>
              <w:rStyle w:val="st1Char"/>
            </w:rPr>
            <w:t>(</w:t>
          </w:r>
          <w:r>
            <w:rPr>
              <w:rStyle w:val="st1Char"/>
            </w:rPr>
            <w:t>1995</w:t>
          </w:r>
          <w:r w:rsidR="007A358F">
            <w:rPr>
              <w:rStyle w:val="st1Char"/>
            </w:rPr>
            <w:t>)</w:t>
          </w:r>
          <w:r>
            <w:rPr>
              <w:rStyle w:val="st1Char"/>
            </w:rPr>
            <w:t xml:space="preserve"> do současnosti. Právě v tomto období můžeme sledovat pokles separatistických tendencí. </w:t>
          </w:r>
        </w:p>
        <w:p w:rsidR="002821D2" w:rsidRPr="002821D2" w:rsidRDefault="00A471D1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Práce je přehledně rozdělena do sedmi kapitol</w:t>
          </w:r>
          <w:r w:rsidR="00597A25">
            <w:rPr>
              <w:rStyle w:val="st1Char"/>
            </w:rPr>
            <w:t xml:space="preserve"> včetně úvodu a závěru. Klíčové pasáže pro zodpovězení vytyčených cílů </w:t>
          </w:r>
          <w:proofErr w:type="spellStart"/>
          <w:r w:rsidR="00597A25">
            <w:rPr>
              <w:rStyle w:val="st1Char"/>
            </w:rPr>
            <w:t>naleznme</w:t>
          </w:r>
          <w:proofErr w:type="spellEnd"/>
          <w:r w:rsidR="00597A25">
            <w:rPr>
              <w:rStyle w:val="st1Char"/>
            </w:rPr>
            <w:t xml:space="preserve"> v kapitolách 4 – 6, ve kterých se věnuje (ne)úspěchům separatistických stran (primárně </w:t>
          </w:r>
          <w:proofErr w:type="spellStart"/>
          <w:r w:rsidR="00597A25">
            <w:rPr>
              <w:rStyle w:val="st1Char"/>
            </w:rPr>
            <w:t>Parti</w:t>
          </w:r>
          <w:proofErr w:type="spellEnd"/>
          <w:r w:rsidR="00597A25">
            <w:rPr>
              <w:rStyle w:val="st1Char"/>
            </w:rPr>
            <w:t xml:space="preserve"> </w:t>
          </w:r>
          <w:proofErr w:type="spellStart"/>
          <w:r w:rsidR="00597A25">
            <w:rPr>
              <w:rStyle w:val="st1Char"/>
            </w:rPr>
            <w:t>Québécois</w:t>
          </w:r>
          <w:proofErr w:type="spellEnd"/>
          <w:r w:rsidR="00597A25">
            <w:rPr>
              <w:rStyle w:val="st1Char"/>
            </w:rPr>
            <w:t xml:space="preserve"> a Bloc </w:t>
          </w:r>
          <w:proofErr w:type="spellStart"/>
          <w:r w:rsidR="00597A25">
            <w:rPr>
              <w:rStyle w:val="st1Char"/>
            </w:rPr>
            <w:t>Québecois</w:t>
          </w:r>
          <w:proofErr w:type="spellEnd"/>
          <w:r w:rsidR="00597A25">
            <w:rPr>
              <w:rStyle w:val="st1Char"/>
            </w:rPr>
            <w:t xml:space="preserve">), dále demografickým proměnám společnosti (fenoménu stárnutí, přílivu imigrantů aj.) a nedobré hospodářské situaci v </w:t>
          </w:r>
          <w:proofErr w:type="spellStart"/>
          <w:r w:rsidR="00597A25">
            <w:rPr>
              <w:rStyle w:val="st1Char"/>
            </w:rPr>
            <w:t>Québecu</w:t>
          </w:r>
          <w:proofErr w:type="spellEnd"/>
          <w:r w:rsidR="00597A25">
            <w:rPr>
              <w:rStyle w:val="st1Char"/>
            </w:rPr>
            <w:t xml:space="preserve"> (zadlužování, daně, aj.). Text je bez příloh, má ale logickou strukturu a je přehledně členěn. </w:t>
          </w:r>
        </w:p>
      </w:sdtContent>
    </w:sdt>
    <w:p w:rsidR="00D10D7C" w:rsidRDefault="00D10D7C" w:rsidP="00810D2F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sdt>
      <w:sdtPr>
        <w:rPr>
          <w:rStyle w:val="st1Char"/>
        </w:rPr>
        <w:id w:val="835571494"/>
        <w:lock w:val="sdtLocked"/>
        <w:placeholder>
          <w:docPart w:val="A0088C246DC749E3AF9DFC4979F131C3"/>
        </w:placeholder>
      </w:sdtPr>
      <w:sdtEndPr>
        <w:rPr>
          <w:rStyle w:val="Standardnpsmoodstavce"/>
          <w:sz w:val="20"/>
          <w:szCs w:val="20"/>
        </w:rPr>
      </w:sdtEndPr>
      <w:sdtContent>
        <w:p w:rsidR="00DE3BC4" w:rsidRPr="00DE3BC4" w:rsidRDefault="00597A25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K formální úpravě nemám velkých výhrad. Části své práce, které mi autorka předkládala, měly z jazykového hlediska vzestupnou tendenci. Bylo patrné, že si na formální stránce věci dala záleže</w:t>
          </w:r>
          <w:r w:rsidR="007A358F">
            <w:rPr>
              <w:rStyle w:val="st1Char"/>
            </w:rPr>
            <w:t>t</w:t>
          </w:r>
          <w:r>
            <w:rPr>
              <w:rStyle w:val="st1Char"/>
            </w:rPr>
            <w:t xml:space="preserve">. </w:t>
          </w:r>
          <w:r w:rsidR="007645B6">
            <w:rPr>
              <w:rStyle w:val="st1Char"/>
            </w:rPr>
            <w:t>Drobné nedostatky zejména ve stylistice, se podařilo odstranit. Chyb či hrubek nacházíme jen minim</w:t>
          </w:r>
          <w:r w:rsidR="002D000C">
            <w:rPr>
              <w:rStyle w:val="st1Char"/>
            </w:rPr>
            <w:t>u</w:t>
          </w:r>
          <w:bookmarkStart w:id="0" w:name="_GoBack"/>
          <w:bookmarkEnd w:id="0"/>
          <w:r w:rsidR="007645B6">
            <w:rPr>
              <w:rStyle w:val="st1Char"/>
            </w:rPr>
            <w:t>m (např. s. 29, druhý odstavec). Pokud by se autorka chtěla tématem zabývat i nadále, jistě by prospělo nastudovat více odborných zdrojů.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sdt>
      <w:sdtPr>
        <w:rPr>
          <w:rStyle w:val="st1Char"/>
        </w:rPr>
        <w:id w:val="1304196930"/>
        <w:lock w:val="sdtLocked"/>
        <w:placeholder>
          <w:docPart w:val="BEFEA9E72ED746FC8295475896A64DD5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45B6" w:rsidP="00810D2F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 xml:space="preserve">Mé hodnocení je veskrze pozitivní. Domnívám se, že autorka v předkládané práci dokazuje, že je schopná vybrané politologické téma nastudovat a své znalosti pak úspěšně převést do psané podoby. Tato práce ve všech sledovaných aspektech splňuje kritéria, očekávaná u studenta bakalářského studia.  </w:t>
          </w:r>
        </w:p>
      </w:sdtContent>
    </w:sdt>
    <w:p w:rsid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lastRenderedPageBreak/>
        <w:t>OTÁZKY A PŘIPOMÍNKY URČENÉ K ROZPRAVĚ PŘI OBHAJOBĚ</w:t>
      </w:r>
    </w:p>
    <w:sdt>
      <w:sdtPr>
        <w:rPr>
          <w:rStyle w:val="st1Char"/>
        </w:rPr>
        <w:id w:val="-2017369394"/>
        <w:lock w:val="sdtLocked"/>
        <w:placeholder>
          <w:docPart w:val="424C776005324B49A5B1459F65DE8A09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384460" w:rsidP="00FD6A2E">
          <w:pPr>
            <w:pStyle w:val="Odstavecseseznamem"/>
            <w:tabs>
              <w:tab w:val="left" w:pos="284"/>
            </w:tabs>
            <w:spacing w:after="0"/>
            <w:ind w:left="142" w:hanging="142"/>
            <w:contextualSpacing w:val="0"/>
            <w:jc w:val="both"/>
            <w:rPr>
              <w:sz w:val="20"/>
              <w:szCs w:val="20"/>
            </w:rPr>
          </w:pPr>
          <w:r>
            <w:rPr>
              <w:rStyle w:val="st1Char"/>
            </w:rPr>
            <w:t>Jak dopadly v </w:t>
          </w:r>
          <w:proofErr w:type="spellStart"/>
          <w:r>
            <w:rPr>
              <w:rStyle w:val="st1Char"/>
            </w:rPr>
            <w:t>Québecu</w:t>
          </w:r>
          <w:proofErr w:type="spellEnd"/>
          <w:r>
            <w:rPr>
              <w:rStyle w:val="st1Char"/>
            </w:rPr>
            <w:t xml:space="preserve"> poslední provinční volby a kolik mandátů získala </w:t>
          </w:r>
          <w:proofErr w:type="spellStart"/>
          <w:r>
            <w:rPr>
              <w:rStyle w:val="st1Char"/>
            </w:rPr>
            <w:t>Parti</w:t>
          </w:r>
          <w:proofErr w:type="spellEnd"/>
          <w:r>
            <w:rPr>
              <w:rStyle w:val="st1Char"/>
            </w:rPr>
            <w:t xml:space="preserve"> </w:t>
          </w:r>
          <w:proofErr w:type="spellStart"/>
          <w:r>
            <w:rPr>
              <w:rStyle w:val="st1Char"/>
            </w:rPr>
            <w:t>Québeois</w:t>
          </w:r>
          <w:proofErr w:type="spellEnd"/>
          <w:r>
            <w:rPr>
              <w:rStyle w:val="st1Char"/>
            </w:rPr>
            <w:t>? Potvrzují poslední volby úpadek separatismu?</w:t>
          </w:r>
        </w:p>
      </w:sdtContent>
    </w:sdt>
    <w:p w:rsidR="00D10D7C" w:rsidRPr="00D10D7C" w:rsidRDefault="00D10D7C" w:rsidP="00BE2CFD">
      <w:pPr>
        <w:pStyle w:val="Odstavecseseznamem"/>
        <w:numPr>
          <w:ilvl w:val="0"/>
          <w:numId w:val="1"/>
        </w:numPr>
        <w:tabs>
          <w:tab w:val="left" w:pos="284"/>
        </w:tabs>
        <w:spacing w:before="240" w:after="0"/>
        <w:ind w:left="142" w:hanging="142"/>
        <w:contextualSpacing w:val="0"/>
        <w:rPr>
          <w:b/>
        </w:rPr>
      </w:pPr>
      <w:r w:rsidRPr="00D10D7C">
        <w:rPr>
          <w:b/>
        </w:rPr>
        <w:t>NAVRHOVANÁ ZNÁMKA</w:t>
      </w:r>
    </w:p>
    <w:sdt>
      <w:sdtPr>
        <w:rPr>
          <w:rStyle w:val="st1Char"/>
        </w:rPr>
        <w:id w:val="-1531722556"/>
        <w:lock w:val="sdtLocked"/>
        <w:placeholder>
          <w:docPart w:val="5E9888AA23CD401890D7DAAE9F940CA4"/>
        </w:placeholder>
      </w:sdtPr>
      <w:sdtEndPr>
        <w:rPr>
          <w:rStyle w:val="Standardnpsmoodstavce"/>
          <w:sz w:val="20"/>
          <w:szCs w:val="20"/>
        </w:rPr>
      </w:sdtEndPr>
      <w:sdtContent>
        <w:p w:rsidR="002821D2" w:rsidRPr="002821D2" w:rsidRDefault="007645B6" w:rsidP="00FD6A2E">
          <w:pPr>
            <w:pStyle w:val="Odstavecseseznamem"/>
            <w:tabs>
              <w:tab w:val="left" w:pos="3480"/>
            </w:tabs>
            <w:spacing w:after="0"/>
            <w:ind w:left="142" w:hanging="142"/>
            <w:contextualSpacing w:val="0"/>
            <w:rPr>
              <w:sz w:val="20"/>
              <w:szCs w:val="20"/>
            </w:rPr>
          </w:pPr>
          <w:r>
            <w:rPr>
              <w:rStyle w:val="st1Char"/>
            </w:rPr>
            <w:t>Výborně</w:t>
          </w:r>
        </w:p>
      </w:sdtContent>
    </w:sdt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2C61BC" w:rsidRDefault="002C61BC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F75877" w:rsidP="00BE2CFD">
      <w:pPr>
        <w:pStyle w:val="Odstavecseseznamem"/>
        <w:tabs>
          <w:tab w:val="left" w:pos="3480"/>
        </w:tabs>
        <w:ind w:left="142" w:hanging="142"/>
      </w:pPr>
      <w:r>
        <w:t>DATUM</w:t>
      </w:r>
      <w:r w:rsidR="00D10D7C">
        <w:t>:</w:t>
      </w:r>
      <w:r w:rsidR="008824FA">
        <w:t xml:space="preserve"> </w:t>
      </w:r>
      <w:sdt>
        <w:sdtPr>
          <w:id w:val="74247015"/>
          <w:placeholder>
            <w:docPart w:val="D20D5873A78F4ECC9623C1A29A29C902"/>
          </w:placeholder>
          <w:date w:fullDate="2015-05-2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384460">
            <w:t>21. května 2015</w:t>
          </w:r>
        </w:sdtContent>
      </w:sdt>
      <w:r w:rsidR="00435ED6">
        <w:tab/>
      </w:r>
      <w:r w:rsidR="00435ED6">
        <w:tab/>
      </w:r>
      <w:r>
        <w:tab/>
        <w:t>PODPIS</w:t>
      </w:r>
      <w:r w:rsidR="00D10D7C">
        <w:t>:</w:t>
      </w:r>
    </w:p>
    <w:p w:rsidR="003C559B" w:rsidRPr="003C559B" w:rsidRDefault="003C559B" w:rsidP="003C559B"/>
    <w:sectPr w:rsidR="003C559B" w:rsidRPr="003C559B" w:rsidSect="009155EE">
      <w:headerReference w:type="default" r:id="rId7"/>
      <w:pgSz w:w="11906" w:h="16838"/>
      <w:pgMar w:top="353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C30" w:rsidRDefault="00B16C30" w:rsidP="00D10D7C">
      <w:pPr>
        <w:spacing w:after="0" w:line="240" w:lineRule="auto"/>
      </w:pPr>
      <w:r>
        <w:separator/>
      </w:r>
    </w:p>
  </w:endnote>
  <w:endnote w:type="continuationSeparator" w:id="0">
    <w:p w:rsidR="00B16C30" w:rsidRDefault="00B16C30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C30" w:rsidRDefault="00B16C30" w:rsidP="00D10D7C">
      <w:pPr>
        <w:spacing w:after="0" w:line="240" w:lineRule="auto"/>
      </w:pPr>
      <w:r>
        <w:separator/>
      </w:r>
    </w:p>
  </w:footnote>
  <w:footnote w:type="continuationSeparator" w:id="0">
    <w:p w:rsidR="00B16C30" w:rsidRDefault="00B16C30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9B610EC" wp14:editId="58B425B2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XGRE1jsWJM/SaGwDJh+kq1VAvPQ=" w:salt="zPk+ocb0eenLOfB0eSkw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F6"/>
    <w:rsid w:val="00026179"/>
    <w:rsid w:val="00056A57"/>
    <w:rsid w:val="00094AEA"/>
    <w:rsid w:val="00115661"/>
    <w:rsid w:val="0012043E"/>
    <w:rsid w:val="00225D99"/>
    <w:rsid w:val="002821D2"/>
    <w:rsid w:val="002C61BC"/>
    <w:rsid w:val="002D000C"/>
    <w:rsid w:val="002D150D"/>
    <w:rsid w:val="002F65DA"/>
    <w:rsid w:val="00384460"/>
    <w:rsid w:val="00384AF1"/>
    <w:rsid w:val="003C559B"/>
    <w:rsid w:val="00435ED6"/>
    <w:rsid w:val="0051739B"/>
    <w:rsid w:val="00597A25"/>
    <w:rsid w:val="005A2057"/>
    <w:rsid w:val="00694816"/>
    <w:rsid w:val="006D7DF0"/>
    <w:rsid w:val="007645B6"/>
    <w:rsid w:val="00777D65"/>
    <w:rsid w:val="007A358F"/>
    <w:rsid w:val="00810D2F"/>
    <w:rsid w:val="008824FA"/>
    <w:rsid w:val="008D3B0D"/>
    <w:rsid w:val="008F6415"/>
    <w:rsid w:val="009155EE"/>
    <w:rsid w:val="0098768E"/>
    <w:rsid w:val="009C488A"/>
    <w:rsid w:val="009F58C1"/>
    <w:rsid w:val="00A407F6"/>
    <w:rsid w:val="00A471D1"/>
    <w:rsid w:val="00A50DEE"/>
    <w:rsid w:val="00B16C30"/>
    <w:rsid w:val="00B73E3B"/>
    <w:rsid w:val="00BA6188"/>
    <w:rsid w:val="00BE2CFD"/>
    <w:rsid w:val="00C301CB"/>
    <w:rsid w:val="00CC0891"/>
    <w:rsid w:val="00CD53F8"/>
    <w:rsid w:val="00D04C6A"/>
    <w:rsid w:val="00D10D7C"/>
    <w:rsid w:val="00D72661"/>
    <w:rsid w:val="00DA6CEF"/>
    <w:rsid w:val="00DE3BC4"/>
    <w:rsid w:val="00E70B18"/>
    <w:rsid w:val="00E7531A"/>
    <w:rsid w:val="00EA4F90"/>
    <w:rsid w:val="00F36049"/>
    <w:rsid w:val="00F5335B"/>
    <w:rsid w:val="00F75877"/>
    <w:rsid w:val="00FD6A2E"/>
    <w:rsid w:val="00FE3B5E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A61A6-F539-401A-8C51-3E274B9B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1">
    <w:name w:val="st. 1"/>
    <w:basedOn w:val="Normln"/>
    <w:link w:val="st1Char"/>
    <w:qFormat/>
    <w:rsid w:val="00094AEA"/>
    <w:pPr>
      <w:tabs>
        <w:tab w:val="left" w:pos="2280"/>
      </w:tabs>
      <w:spacing w:after="0"/>
      <w:jc w:val="both"/>
    </w:pPr>
    <w:rPr>
      <w:sz w:val="24"/>
      <w:szCs w:val="24"/>
    </w:rPr>
  </w:style>
  <w:style w:type="character" w:customStyle="1" w:styleId="StA">
    <w:name w:val="St. A"/>
    <w:basedOn w:val="Standardnpsmoodstavce"/>
    <w:uiPriority w:val="1"/>
    <w:rsid w:val="00094AEA"/>
    <w:rPr>
      <w:rFonts w:asciiTheme="minorHAnsi" w:hAnsiTheme="minorHAnsi"/>
      <w:sz w:val="24"/>
    </w:rPr>
  </w:style>
  <w:style w:type="paragraph" w:customStyle="1" w:styleId="Styl1">
    <w:name w:val="Styl1"/>
    <w:basedOn w:val="st1"/>
    <w:link w:val="Styl1Char"/>
    <w:rsid w:val="00E70B18"/>
    <w:pPr>
      <w:tabs>
        <w:tab w:val="clear" w:pos="2280"/>
      </w:tabs>
      <w:spacing w:after="200"/>
      <w:jc w:val="left"/>
    </w:pPr>
    <w:rPr>
      <w:b/>
      <w:szCs w:val="22"/>
    </w:rPr>
  </w:style>
  <w:style w:type="paragraph" w:customStyle="1" w:styleId="Styl2">
    <w:name w:val="Styl2"/>
    <w:basedOn w:val="Normln"/>
    <w:link w:val="Styl2Char"/>
    <w:rsid w:val="00E70B18"/>
    <w:rPr>
      <w:b/>
      <w:sz w:val="24"/>
    </w:rPr>
  </w:style>
  <w:style w:type="character" w:customStyle="1" w:styleId="st1Char">
    <w:name w:val="st. 1 Char"/>
    <w:basedOn w:val="Standardnpsmoodstavce"/>
    <w:link w:val="st1"/>
    <w:rsid w:val="00E70B18"/>
    <w:rPr>
      <w:sz w:val="24"/>
      <w:szCs w:val="24"/>
    </w:rPr>
  </w:style>
  <w:style w:type="character" w:customStyle="1" w:styleId="Styl1Char">
    <w:name w:val="Styl1 Char"/>
    <w:basedOn w:val="st1Char"/>
    <w:link w:val="Styl1"/>
    <w:rsid w:val="00E70B18"/>
    <w:rPr>
      <w:b/>
      <w:sz w:val="24"/>
      <w:szCs w:val="24"/>
    </w:rPr>
  </w:style>
  <w:style w:type="paragraph" w:customStyle="1" w:styleId="Styl3">
    <w:name w:val="Styl3"/>
    <w:basedOn w:val="Normln"/>
    <w:link w:val="Styl3Char"/>
    <w:rsid w:val="00E70B18"/>
    <w:rPr>
      <w:i/>
      <w:sz w:val="24"/>
    </w:rPr>
  </w:style>
  <w:style w:type="character" w:customStyle="1" w:styleId="Styl2Char">
    <w:name w:val="Styl2 Char"/>
    <w:basedOn w:val="Standardnpsmoodstavce"/>
    <w:link w:val="Styl2"/>
    <w:rsid w:val="00E70B18"/>
    <w:rPr>
      <w:b/>
      <w:sz w:val="24"/>
    </w:rPr>
  </w:style>
  <w:style w:type="character" w:customStyle="1" w:styleId="Styl4">
    <w:name w:val="Styl4"/>
    <w:basedOn w:val="Standardnpsmoodstavce"/>
    <w:uiPriority w:val="1"/>
    <w:rsid w:val="00E70B18"/>
    <w:rPr>
      <w:b w:val="0"/>
    </w:rPr>
  </w:style>
  <w:style w:type="character" w:customStyle="1" w:styleId="Styl3Char">
    <w:name w:val="Styl3 Char"/>
    <w:basedOn w:val="Standardnpsmoodstavce"/>
    <w:link w:val="Styl3"/>
    <w:rsid w:val="00E70B18"/>
    <w:rPr>
      <w:i/>
      <w:sz w:val="24"/>
    </w:rPr>
  </w:style>
  <w:style w:type="paragraph" w:customStyle="1" w:styleId="Styl5">
    <w:name w:val="Styl5"/>
    <w:basedOn w:val="st1"/>
    <w:link w:val="Styl5Char"/>
    <w:rsid w:val="00810D2F"/>
  </w:style>
  <w:style w:type="paragraph" w:customStyle="1" w:styleId="Styl6">
    <w:name w:val="Styl6"/>
    <w:basedOn w:val="st1"/>
    <w:link w:val="Styl6Char"/>
    <w:rsid w:val="00D72661"/>
    <w:rPr>
      <w:b/>
    </w:rPr>
  </w:style>
  <w:style w:type="character" w:customStyle="1" w:styleId="Styl5Char">
    <w:name w:val="Styl5 Char"/>
    <w:basedOn w:val="st1Char"/>
    <w:link w:val="Styl5"/>
    <w:rsid w:val="00810D2F"/>
    <w:rPr>
      <w:sz w:val="24"/>
      <w:szCs w:val="24"/>
    </w:rPr>
  </w:style>
  <w:style w:type="paragraph" w:customStyle="1" w:styleId="Styl7">
    <w:name w:val="Styl7"/>
    <w:basedOn w:val="st1"/>
    <w:link w:val="Styl7Char"/>
    <w:rsid w:val="00D72661"/>
    <w:rPr>
      <w:b/>
    </w:rPr>
  </w:style>
  <w:style w:type="character" w:customStyle="1" w:styleId="Styl6Char">
    <w:name w:val="Styl6 Char"/>
    <w:basedOn w:val="st1Char"/>
    <w:link w:val="Styl6"/>
    <w:rsid w:val="00D72661"/>
    <w:rPr>
      <w:b/>
      <w:sz w:val="24"/>
      <w:szCs w:val="24"/>
    </w:rPr>
  </w:style>
  <w:style w:type="character" w:customStyle="1" w:styleId="Styl7Char">
    <w:name w:val="Styl7 Char"/>
    <w:basedOn w:val="st1Char"/>
    <w:link w:val="Styl7"/>
    <w:rsid w:val="00D72661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vacek\Desktop\posudky%20BK_DP%202015\Formular_posudku_KAP_ne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CAC724E88D45378DF0ADF4D16909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8A82EE-0170-4FCE-B1CF-F1654630D151}"/>
      </w:docPartPr>
      <w:docPartBody>
        <w:p w:rsidR="00FB510F" w:rsidRDefault="009A63F4">
          <w:pPr>
            <w:pStyle w:val="81CAC724E88D45378DF0ADF4D169096A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59D47E8B6D3A446AAF9A5937CAD80C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8763B7-E03B-47CE-98C5-F35C35766339}"/>
      </w:docPartPr>
      <w:docPartBody>
        <w:p w:rsidR="00FB510F" w:rsidRDefault="009A63F4">
          <w:pPr>
            <w:pStyle w:val="59D47E8B6D3A446AAF9A5937CAD80CA1"/>
          </w:pPr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F4E1B26DF6F24F48AD8D776B3AF335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1A6FFF-5D4E-4044-8848-D9C5EF076F20}"/>
      </w:docPartPr>
      <w:docPartBody>
        <w:p w:rsidR="00FB510F" w:rsidRDefault="009A63F4">
          <w:pPr>
            <w:pStyle w:val="F4E1B26DF6F24F48AD8D776B3AF335C8"/>
          </w:pPr>
          <w:r w:rsidRPr="002D150D">
            <w:rPr>
              <w:rStyle w:val="Zstupntext"/>
            </w:rPr>
            <w:t>jméno a příjmení studenta</w:t>
          </w:r>
        </w:p>
      </w:docPartBody>
    </w:docPart>
    <w:docPart>
      <w:docPartPr>
        <w:name w:val="775D138C139A46C6828A62F8BE68D4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775EC7-C33B-4BF8-9B1A-CD7E7E0234AB}"/>
      </w:docPartPr>
      <w:docPartBody>
        <w:p w:rsidR="00FB510F" w:rsidRDefault="009A63F4">
          <w:pPr>
            <w:pStyle w:val="775D138C139A46C6828A62F8BE68D48B"/>
          </w:pPr>
          <w:r w:rsidRPr="002D150D">
            <w:rPr>
              <w:rStyle w:val="Zstupntext"/>
              <w:sz w:val="24"/>
            </w:rPr>
            <w:t>úplný název práce</w:t>
          </w:r>
        </w:p>
      </w:docPartBody>
    </w:docPart>
    <w:docPart>
      <w:docPartPr>
        <w:name w:val="CC34D134DD6B42CEA2156A6D8173E6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BB0810-951E-41CC-8EE1-BC5D8BAF4D0B}"/>
      </w:docPartPr>
      <w:docPartBody>
        <w:p w:rsidR="00FB510F" w:rsidRDefault="009A63F4">
          <w:pPr>
            <w:pStyle w:val="CC34D134DD6B42CEA2156A6D8173E696"/>
          </w:pPr>
          <w:r w:rsidRPr="00E70B18">
            <w:rPr>
              <w:rStyle w:val="Zstupntext"/>
              <w:sz w:val="24"/>
            </w:rPr>
            <w:t>jméno</w:t>
          </w:r>
          <w:r>
            <w:rPr>
              <w:rStyle w:val="Zstupntext"/>
              <w:sz w:val="24"/>
            </w:rPr>
            <w:t xml:space="preserve"> a příjmení vedoucího či oponenta, externí posuzovatelé uvedou pracoviště a adresu</w:t>
          </w:r>
        </w:p>
      </w:docPartBody>
    </w:docPart>
    <w:docPart>
      <w:docPartPr>
        <w:name w:val="1A67A6188EF14D289353C14F9BE73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C866A5-71A1-4E19-BE55-4FC8014086AD}"/>
      </w:docPartPr>
      <w:docPartBody>
        <w:p w:rsidR="00FB510F" w:rsidRDefault="009A63F4">
          <w:pPr>
            <w:pStyle w:val="1A67A6188EF14D289353C14F9BE733D9"/>
          </w:pPr>
          <w:r w:rsidRPr="00E70B18">
            <w:rPr>
              <w:rStyle w:val="Zstupntext"/>
              <w:sz w:val="24"/>
            </w:rPr>
            <w:t>hodnocení cíle práce</w:t>
          </w:r>
        </w:p>
      </w:docPartBody>
    </w:docPart>
    <w:docPart>
      <w:docPartPr>
        <w:name w:val="233D420F95FC4988A2EA29DA99B112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E827B8D-C9DB-40FD-A62B-994138E9D04E}"/>
      </w:docPartPr>
      <w:docPartBody>
        <w:p w:rsidR="00FB510F" w:rsidRDefault="009A63F4">
          <w:pPr>
            <w:pStyle w:val="233D420F95FC4988A2EA29DA99B112C5"/>
          </w:pPr>
          <w:r w:rsidRPr="00E70B18">
            <w:rPr>
              <w:rStyle w:val="Zstupntext"/>
              <w:sz w:val="24"/>
            </w:rPr>
            <w:t>hodnocení obsahového zpracování</w:t>
          </w:r>
        </w:p>
      </w:docPartBody>
    </w:docPart>
    <w:docPart>
      <w:docPartPr>
        <w:name w:val="A0088C246DC749E3AF9DFC4979F131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C3384E-11F3-4BFD-922F-00CDE6647951}"/>
      </w:docPartPr>
      <w:docPartBody>
        <w:p w:rsidR="00FB510F" w:rsidRDefault="009A63F4">
          <w:pPr>
            <w:pStyle w:val="A0088C246DC749E3AF9DFC4979F131C3"/>
          </w:pPr>
          <w:r w:rsidRPr="00E70B18">
            <w:rPr>
              <w:rStyle w:val="Zstupntext"/>
              <w:sz w:val="24"/>
            </w:rPr>
            <w:t>hodnocení formální úpravy</w:t>
          </w:r>
        </w:p>
      </w:docPartBody>
    </w:docPart>
    <w:docPart>
      <w:docPartPr>
        <w:name w:val="BEFEA9E72ED746FC8295475896A64D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FEB43-04BD-46DA-9163-11071362ADB5}"/>
      </w:docPartPr>
      <w:docPartBody>
        <w:p w:rsidR="00FB510F" w:rsidRDefault="009A63F4">
          <w:pPr>
            <w:pStyle w:val="BEFEA9E72ED746FC8295475896A64DD5"/>
          </w:pPr>
          <w:r>
            <w:rPr>
              <w:rStyle w:val="Zstupntext"/>
              <w:sz w:val="24"/>
            </w:rPr>
            <w:t>souhrnný</w:t>
          </w:r>
          <w:r w:rsidRPr="00E70B18">
            <w:rPr>
              <w:rStyle w:val="Zstupntext"/>
              <w:sz w:val="24"/>
            </w:rPr>
            <w:t xml:space="preserve"> komentář k práci</w:t>
          </w:r>
        </w:p>
      </w:docPartBody>
    </w:docPart>
    <w:docPart>
      <w:docPartPr>
        <w:name w:val="424C776005324B49A5B1459F65DE8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5908B1-2FE9-4D66-A18E-707A653161BC}"/>
      </w:docPartPr>
      <w:docPartBody>
        <w:p w:rsidR="00FB510F" w:rsidRDefault="009A63F4">
          <w:pPr>
            <w:pStyle w:val="424C776005324B49A5B1459F65DE8A09"/>
          </w:pPr>
          <w:r>
            <w:rPr>
              <w:rStyle w:val="Zstupntext"/>
              <w:sz w:val="24"/>
            </w:rPr>
            <w:t>jedna</w:t>
          </w:r>
          <w:r w:rsidRPr="00E70B18">
            <w:rPr>
              <w:rStyle w:val="Zstupntext"/>
              <w:sz w:val="24"/>
            </w:rPr>
            <w:t xml:space="preserve"> až tři otázky či náměty k diskusi</w:t>
          </w:r>
        </w:p>
      </w:docPartBody>
    </w:docPart>
    <w:docPart>
      <w:docPartPr>
        <w:name w:val="5E9888AA23CD401890D7DAAE9F940C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CDEDD-7908-4CE5-93B1-5FCFBADF58BA}"/>
      </w:docPartPr>
      <w:docPartBody>
        <w:p w:rsidR="00FB510F" w:rsidRDefault="009A63F4">
          <w:pPr>
            <w:pStyle w:val="5E9888AA23CD401890D7DAAE9F940CA4"/>
          </w:pPr>
          <w:r>
            <w:rPr>
              <w:rStyle w:val="Zstupntext"/>
              <w:sz w:val="24"/>
            </w:rPr>
            <w:t>navrhovaná známka</w:t>
          </w:r>
          <w:r w:rsidRPr="00E70B18">
            <w:rPr>
              <w:rStyle w:val="Zstupntext"/>
              <w:sz w:val="24"/>
            </w:rPr>
            <w:t xml:space="preserve"> – výborně, velmi dobře, dobře, nevyhověl(a)</w:t>
          </w:r>
        </w:p>
      </w:docPartBody>
    </w:docPart>
    <w:docPart>
      <w:docPartPr>
        <w:name w:val="D20D5873A78F4ECC9623C1A29A29C9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8A8EE6-4607-46DF-A462-B72B86BF3A5F}"/>
      </w:docPartPr>
      <w:docPartBody>
        <w:p w:rsidR="00FB510F" w:rsidRDefault="009A63F4">
          <w:pPr>
            <w:pStyle w:val="D20D5873A78F4ECC9623C1A29A29C902"/>
          </w:pPr>
          <w:r>
            <w:rPr>
              <w:rStyle w:val="Zstupntext"/>
              <w:sz w:val="24"/>
            </w:rPr>
            <w:t>kl</w:t>
          </w:r>
          <w:r w:rsidRPr="00F75877">
            <w:rPr>
              <w:rStyle w:val="Zstupntext"/>
              <w:sz w:val="24"/>
            </w:rPr>
            <w:t>ikněte sem a zadejte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F4"/>
    <w:rsid w:val="009A63F4"/>
    <w:rsid w:val="00A77B60"/>
    <w:rsid w:val="00C115DA"/>
    <w:rsid w:val="00F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81CAC724E88D45378DF0ADF4D169096A">
    <w:name w:val="81CAC724E88D45378DF0ADF4D169096A"/>
  </w:style>
  <w:style w:type="paragraph" w:customStyle="1" w:styleId="59D47E8B6D3A446AAF9A5937CAD80CA1">
    <w:name w:val="59D47E8B6D3A446AAF9A5937CAD80CA1"/>
  </w:style>
  <w:style w:type="paragraph" w:customStyle="1" w:styleId="F4E1B26DF6F24F48AD8D776B3AF335C8">
    <w:name w:val="F4E1B26DF6F24F48AD8D776B3AF335C8"/>
  </w:style>
  <w:style w:type="paragraph" w:customStyle="1" w:styleId="775D138C139A46C6828A62F8BE68D48B">
    <w:name w:val="775D138C139A46C6828A62F8BE68D48B"/>
  </w:style>
  <w:style w:type="paragraph" w:customStyle="1" w:styleId="CC34D134DD6B42CEA2156A6D8173E696">
    <w:name w:val="CC34D134DD6B42CEA2156A6D8173E696"/>
  </w:style>
  <w:style w:type="paragraph" w:customStyle="1" w:styleId="1A67A6188EF14D289353C14F9BE733D9">
    <w:name w:val="1A67A6188EF14D289353C14F9BE733D9"/>
  </w:style>
  <w:style w:type="paragraph" w:customStyle="1" w:styleId="233D420F95FC4988A2EA29DA99B112C5">
    <w:name w:val="233D420F95FC4988A2EA29DA99B112C5"/>
  </w:style>
  <w:style w:type="paragraph" w:customStyle="1" w:styleId="A0088C246DC749E3AF9DFC4979F131C3">
    <w:name w:val="A0088C246DC749E3AF9DFC4979F131C3"/>
  </w:style>
  <w:style w:type="paragraph" w:customStyle="1" w:styleId="BEFEA9E72ED746FC8295475896A64DD5">
    <w:name w:val="BEFEA9E72ED746FC8295475896A64DD5"/>
  </w:style>
  <w:style w:type="paragraph" w:customStyle="1" w:styleId="424C776005324B49A5B1459F65DE8A09">
    <w:name w:val="424C776005324B49A5B1459F65DE8A09"/>
  </w:style>
  <w:style w:type="paragraph" w:customStyle="1" w:styleId="5E9888AA23CD401890D7DAAE9F940CA4">
    <w:name w:val="5E9888AA23CD401890D7DAAE9F940CA4"/>
  </w:style>
  <w:style w:type="paragraph" w:customStyle="1" w:styleId="D20D5873A78F4ECC9623C1A29A29C902">
    <w:name w:val="D20D5873A78F4ECC9623C1A29A29C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Formular_posudku_KAP_new</Template>
  <TotalTime>66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Hlavacek</dc:creator>
  <cp:lastModifiedBy>Hlavacek</cp:lastModifiedBy>
  <cp:revision>3</cp:revision>
  <dcterms:created xsi:type="dcterms:W3CDTF">2015-05-21T11:57:00Z</dcterms:created>
  <dcterms:modified xsi:type="dcterms:W3CDTF">2015-05-29T12:50:00Z</dcterms:modified>
</cp:coreProperties>
</file>