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7E" w:rsidRDefault="00D9787E" w:rsidP="00D9787E">
      <w:pPr>
        <w:pBdr>
          <w:bottom w:val="single" w:sz="6" w:space="1" w:color="auto"/>
        </w:pBdr>
      </w:pPr>
      <w:r>
        <w:rPr>
          <w:noProof/>
          <w:lang w:val="en-US" w:eastAsia="en-US"/>
        </w:rPr>
        <w:drawing>
          <wp:inline distT="0" distB="0" distL="0" distR="0">
            <wp:extent cx="1992630" cy="97472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7E" w:rsidRDefault="00D9787E" w:rsidP="00D9787E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D9787E" w:rsidRPr="007758F4" w:rsidRDefault="00D9787E" w:rsidP="00D9787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D9787E" w:rsidRPr="007758F4" w:rsidRDefault="00D9787E" w:rsidP="00D9787E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Pr="007758F4">
        <w:rPr>
          <w:rFonts w:ascii="Arial" w:hAnsi="Arial" w:cs="Arial"/>
          <w:b/>
          <w:sz w:val="32"/>
          <w:szCs w:val="32"/>
        </w:rPr>
        <w:t>É  PRÁCE</w:t>
      </w:r>
    </w:p>
    <w:p w:rsidR="00D9787E" w:rsidRPr="00A849B9" w:rsidRDefault="00D9787E" w:rsidP="00D9787E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A849B9">
        <w:rPr>
          <w:rFonts w:ascii="Arial" w:hAnsi="Arial" w:cs="Arial"/>
          <w:b/>
          <w:sz w:val="28"/>
          <w:szCs w:val="28"/>
        </w:rPr>
        <w:t>osudek oponenta</w:t>
      </w:r>
    </w:p>
    <w:p w:rsidR="00D9787E" w:rsidRDefault="00D9787E" w:rsidP="00D9787E">
      <w:pPr>
        <w:jc w:val="center"/>
        <w:rPr>
          <w:rFonts w:ascii="Arial" w:hAnsi="Arial" w:cs="Arial"/>
        </w:rPr>
      </w:pPr>
    </w:p>
    <w:p w:rsidR="00D9787E" w:rsidRPr="007758F4" w:rsidRDefault="00D9787E" w:rsidP="00D9787E">
      <w:pPr>
        <w:jc w:val="center"/>
        <w:rPr>
          <w:rFonts w:ascii="Arial" w:hAnsi="Arial" w:cs="Arial"/>
        </w:rPr>
      </w:pPr>
    </w:p>
    <w:p w:rsidR="00D9787E" w:rsidRPr="00EF5FBB" w:rsidRDefault="00D9787E" w:rsidP="00D9787E">
      <w:pPr>
        <w:rPr>
          <w:rFonts w:ascii="Arial" w:hAnsi="Arial" w:cs="Arial"/>
          <w:b/>
        </w:rPr>
      </w:pPr>
      <w:r w:rsidRPr="007758F4">
        <w:rPr>
          <w:rFonts w:ascii="Arial" w:hAnsi="Arial" w:cs="Arial"/>
        </w:rPr>
        <w:t xml:space="preserve">Práci předložil(a) student(ka): </w:t>
      </w:r>
      <w:r>
        <w:rPr>
          <w:rFonts w:ascii="Arial" w:hAnsi="Arial" w:cs="Arial"/>
          <w:b/>
        </w:rPr>
        <w:t>Tereza Soldátová</w:t>
      </w:r>
    </w:p>
    <w:p w:rsidR="00D9787E" w:rsidRPr="007758F4" w:rsidRDefault="00D9787E" w:rsidP="00D9787E">
      <w:pPr>
        <w:pBdr>
          <w:bottom w:val="single" w:sz="6" w:space="1" w:color="auto"/>
        </w:pBdr>
        <w:rPr>
          <w:rFonts w:ascii="Arial" w:hAnsi="Arial" w:cs="Arial"/>
        </w:rPr>
      </w:pPr>
    </w:p>
    <w:p w:rsidR="00D9787E" w:rsidRPr="00A849B9" w:rsidRDefault="00D9787E" w:rsidP="00D9787E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>
        <w:rPr>
          <w:rFonts w:ascii="Arial" w:hAnsi="Arial" w:cs="Arial"/>
          <w:b/>
        </w:rPr>
        <w:t>Problematika eutanázie v sociální teorii 20. století</w:t>
      </w:r>
    </w:p>
    <w:p w:rsidR="00D9787E" w:rsidRPr="007758F4" w:rsidRDefault="00D9787E" w:rsidP="00D9787E">
      <w:pPr>
        <w:rPr>
          <w:rFonts w:ascii="Arial" w:hAnsi="Arial" w:cs="Arial"/>
        </w:rPr>
      </w:pPr>
    </w:p>
    <w:p w:rsidR="00D9787E" w:rsidRPr="007758F4" w:rsidRDefault="00D9787E" w:rsidP="00D9787E">
      <w:pPr>
        <w:rPr>
          <w:rFonts w:ascii="Arial" w:hAnsi="Arial" w:cs="Arial"/>
        </w:rPr>
      </w:pPr>
    </w:p>
    <w:p w:rsidR="00D9787E" w:rsidRDefault="00D9787E" w:rsidP="00D9787E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Martin Švantner, PhD</w:t>
      </w:r>
    </w:p>
    <w:p w:rsidR="00D9787E" w:rsidRDefault="00D9787E" w:rsidP="00D9787E">
      <w:pPr>
        <w:rPr>
          <w:rFonts w:ascii="Arial" w:hAnsi="Arial" w:cs="Arial"/>
        </w:rPr>
      </w:pPr>
    </w:p>
    <w:p w:rsidR="00D9787E" w:rsidRDefault="00D9787E" w:rsidP="00D9787E">
      <w:pPr>
        <w:spacing w:line="360" w:lineRule="auto"/>
        <w:rPr>
          <w:sz w:val="24"/>
          <w:szCs w:val="24"/>
        </w:rPr>
      </w:pPr>
      <w:r w:rsidRPr="00831DA2">
        <w:rPr>
          <w:sz w:val="24"/>
          <w:szCs w:val="24"/>
        </w:rPr>
        <w:t xml:space="preserve">Předkládaná práce podle mého soudu splňuje požadavky kladené na tento typ prací, doporučuji ji k obhajobě s předběžným </w:t>
      </w:r>
      <w:r>
        <w:rPr>
          <w:sz w:val="24"/>
          <w:szCs w:val="24"/>
        </w:rPr>
        <w:t>hodnocením výborně</w:t>
      </w:r>
      <w:r w:rsidRPr="00831DA2">
        <w:rPr>
          <w:sz w:val="24"/>
          <w:szCs w:val="24"/>
        </w:rPr>
        <w:t>.</w:t>
      </w:r>
      <w:r w:rsidR="0064337B">
        <w:rPr>
          <w:sz w:val="24"/>
          <w:szCs w:val="24"/>
        </w:rPr>
        <w:t xml:space="preserve"> Níže předkládám poznámky z nichž některé mají povahu výhrad, v celku se však spíše jedná o návrhy k dalšímu zkoumání tématu.</w:t>
      </w:r>
    </w:p>
    <w:p w:rsidR="0064337B" w:rsidRDefault="0064337B" w:rsidP="00D9787E">
      <w:pPr>
        <w:spacing w:line="360" w:lineRule="auto"/>
        <w:rPr>
          <w:sz w:val="24"/>
          <w:szCs w:val="24"/>
        </w:rPr>
      </w:pPr>
    </w:p>
    <w:p w:rsidR="00D9787E" w:rsidRDefault="00D9787E" w:rsidP="00D978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práci je</w:t>
      </w:r>
      <w:r w:rsidR="0064337B">
        <w:rPr>
          <w:sz w:val="24"/>
          <w:szCs w:val="24"/>
        </w:rPr>
        <w:t xml:space="preserve"> prvně</w:t>
      </w:r>
      <w:r>
        <w:rPr>
          <w:sz w:val="24"/>
          <w:szCs w:val="24"/>
        </w:rPr>
        <w:t xml:space="preserve"> poněkud zavádějící název, práce se</w:t>
      </w:r>
      <w:r w:rsidR="0064337B">
        <w:rPr>
          <w:sz w:val="24"/>
          <w:szCs w:val="24"/>
        </w:rPr>
        <w:t xml:space="preserve"> naštěstí netýká sociální teorie 20. století, ale</w:t>
      </w:r>
      <w:r>
        <w:rPr>
          <w:sz w:val="24"/>
          <w:szCs w:val="24"/>
        </w:rPr>
        <w:t xml:space="preserve"> týká</w:t>
      </w:r>
      <w:r w:rsidR="0064337B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zejména dvou figur sociální (sociálně-filosofické) teorie D. Bonhoeffera a P. Singera pojednávajících o vztahu etiky, morálky a eutanázie</w:t>
      </w:r>
      <w:r w:rsidR="0064337B">
        <w:rPr>
          <w:sz w:val="24"/>
          <w:szCs w:val="24"/>
        </w:rPr>
        <w:t>. Autorka tato – v důsledku universalistická stanoviska -</w:t>
      </w:r>
      <w:r w:rsidR="00EC4D35">
        <w:rPr>
          <w:sz w:val="24"/>
          <w:szCs w:val="24"/>
        </w:rPr>
        <w:t xml:space="preserve"> konfrontuje</w:t>
      </w:r>
      <w:r>
        <w:rPr>
          <w:sz w:val="24"/>
          <w:szCs w:val="24"/>
        </w:rPr>
        <w:t xml:space="preserve"> s výsledky některých výzkumů</w:t>
      </w:r>
      <w:r w:rsidR="00EC4D35">
        <w:rPr>
          <w:sz w:val="24"/>
          <w:szCs w:val="24"/>
        </w:rPr>
        <w:t xml:space="preserve"> o eutanázii</w:t>
      </w:r>
      <w:r>
        <w:rPr>
          <w:sz w:val="24"/>
          <w:szCs w:val="24"/>
        </w:rPr>
        <w:t xml:space="preserve">. </w:t>
      </w:r>
    </w:p>
    <w:p w:rsidR="00EC4D35" w:rsidRDefault="00EC4D35" w:rsidP="00D9787E">
      <w:pPr>
        <w:spacing w:line="360" w:lineRule="auto"/>
        <w:rPr>
          <w:sz w:val="24"/>
          <w:szCs w:val="24"/>
        </w:rPr>
      </w:pPr>
    </w:p>
    <w:p w:rsidR="00EC4D35" w:rsidRDefault="00D9787E" w:rsidP="00D978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Text práce je sevřený, argumentativní</w:t>
      </w:r>
      <w:r w:rsidR="00822EE3">
        <w:rPr>
          <w:sz w:val="24"/>
          <w:szCs w:val="24"/>
        </w:rPr>
        <w:t>, konceptualizace pojmů (s krátkým odkazem na legalistický a medicínský diskurs) je podle mého soudu přehledná, systematická, bez zbytečných odstavců, klišé a žurnalismů. Autorka rekapituluje Durkheima, aby si skrze jeho slavnou až kanonickou klasifikaci</w:t>
      </w:r>
      <w:r w:rsidR="00EC4D35">
        <w:rPr>
          <w:sz w:val="24"/>
          <w:szCs w:val="24"/>
        </w:rPr>
        <w:t xml:space="preserve"> sebevraždy</w:t>
      </w:r>
      <w:r w:rsidR="00822EE3">
        <w:rPr>
          <w:sz w:val="24"/>
          <w:szCs w:val="24"/>
        </w:rPr>
        <w:t xml:space="preserve"> připravila půdu pro analýzy textů D. </w:t>
      </w:r>
      <w:r w:rsidR="00822EE3">
        <w:rPr>
          <w:sz w:val="24"/>
          <w:szCs w:val="24"/>
        </w:rPr>
        <w:t>Bonhoeffera a P. Singera</w:t>
      </w:r>
      <w:r w:rsidR="00822EE3">
        <w:rPr>
          <w:sz w:val="24"/>
          <w:szCs w:val="24"/>
        </w:rPr>
        <w:t>, které tvoří páteř práce</w:t>
      </w:r>
      <w:r w:rsidR="00EC4D35">
        <w:rPr>
          <w:sz w:val="24"/>
          <w:szCs w:val="24"/>
        </w:rPr>
        <w:t>. Analýzy a interpretace</w:t>
      </w:r>
      <w:r w:rsidR="00822EE3">
        <w:rPr>
          <w:sz w:val="24"/>
          <w:szCs w:val="24"/>
        </w:rPr>
        <w:t xml:space="preserve"> jsou provedeny dle mého soudu odpovědně, erudovaně a nemám k nim žádné</w:t>
      </w:r>
      <w:r w:rsidR="00EC4D35">
        <w:rPr>
          <w:sz w:val="24"/>
          <w:szCs w:val="24"/>
        </w:rPr>
        <w:t xml:space="preserve"> závažné</w:t>
      </w:r>
      <w:r w:rsidR="00822EE3">
        <w:rPr>
          <w:sz w:val="24"/>
          <w:szCs w:val="24"/>
        </w:rPr>
        <w:t xml:space="preserve"> výhrady. </w:t>
      </w:r>
    </w:p>
    <w:p w:rsidR="00EC4D35" w:rsidRDefault="00822EE3" w:rsidP="00D978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Snad jen několik rozšiřujících poznámek spíše formálního rázu – jednak by se nabízelo zaujmout k probíraným perspektivám vlastní</w:t>
      </w:r>
      <w:r w:rsidR="00EC4D35">
        <w:rPr>
          <w:sz w:val="24"/>
          <w:szCs w:val="24"/>
        </w:rPr>
        <w:t xml:space="preserve"> a silnější</w:t>
      </w:r>
      <w:r>
        <w:rPr>
          <w:sz w:val="24"/>
          <w:szCs w:val="24"/>
        </w:rPr>
        <w:t xml:space="preserve"> kritický postoj</w:t>
      </w:r>
      <w:r w:rsidR="00EC4D35">
        <w:rPr>
          <w:sz w:val="24"/>
          <w:szCs w:val="24"/>
        </w:rPr>
        <w:t xml:space="preserve"> (Singerova filosofie k tomu jednoznačně i mnohoznačně vyzývá)</w:t>
      </w:r>
      <w:r>
        <w:rPr>
          <w:sz w:val="24"/>
          <w:szCs w:val="24"/>
        </w:rPr>
        <w:t>, pokusit se poukázat na limity a případné kontroverze</w:t>
      </w:r>
      <w:r w:rsidR="00EC4D35">
        <w:rPr>
          <w:sz w:val="24"/>
          <w:szCs w:val="24"/>
        </w:rPr>
        <w:t xml:space="preserve"> probíraných koncepcí</w:t>
      </w:r>
      <w:r>
        <w:rPr>
          <w:sz w:val="24"/>
          <w:szCs w:val="24"/>
        </w:rPr>
        <w:t xml:space="preserve"> (což autorka činí, ale celkové vyznění textu je spíše plošší)</w:t>
      </w:r>
      <w:r w:rsidR="00EC4D35">
        <w:rPr>
          <w:sz w:val="24"/>
          <w:szCs w:val="24"/>
        </w:rPr>
        <w:t>:</w:t>
      </w:r>
    </w:p>
    <w:p w:rsidR="00EC4D35" w:rsidRDefault="00EC4D35" w:rsidP="00EC4D3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4D35">
        <w:rPr>
          <w:sz w:val="24"/>
          <w:szCs w:val="24"/>
        </w:rPr>
        <w:lastRenderedPageBreak/>
        <w:t xml:space="preserve"> A</w:t>
      </w:r>
      <w:r w:rsidR="00822EE3" w:rsidRPr="00EC4D35">
        <w:rPr>
          <w:sz w:val="24"/>
          <w:szCs w:val="24"/>
        </w:rPr>
        <w:t xml:space="preserve">ť už v případě </w:t>
      </w:r>
      <w:r w:rsidR="00AD636A" w:rsidRPr="00EC4D35">
        <w:rPr>
          <w:sz w:val="24"/>
          <w:szCs w:val="24"/>
        </w:rPr>
        <w:t xml:space="preserve">P. </w:t>
      </w:r>
      <w:r w:rsidR="00822EE3" w:rsidRPr="00EC4D35">
        <w:rPr>
          <w:sz w:val="24"/>
          <w:szCs w:val="24"/>
        </w:rPr>
        <w:t>Singera</w:t>
      </w:r>
      <w:r w:rsidR="00AD636A" w:rsidRPr="00EC4D35">
        <w:rPr>
          <w:sz w:val="24"/>
          <w:szCs w:val="24"/>
        </w:rPr>
        <w:t>: nabízí se otázky limitů utilitaristické logiky, stejně tak Singerova svébytná interpretace J. Benthama a ještě spíše Singerova velmi naivní práce s koncepty scholastické filosofie (u Tomáše a Boëthia), které jsou mnohem komplexnější než je Singer předkládá a autorka nekriticky přebírá</w:t>
      </w:r>
      <w:r w:rsidRPr="00EC4D35">
        <w:rPr>
          <w:sz w:val="24"/>
          <w:szCs w:val="24"/>
        </w:rPr>
        <w:t>.</w:t>
      </w:r>
      <w:r w:rsidR="00AD636A" w:rsidRPr="00EC4D35">
        <w:rPr>
          <w:sz w:val="24"/>
          <w:szCs w:val="24"/>
        </w:rPr>
        <w:t xml:space="preserve"> </w:t>
      </w:r>
    </w:p>
    <w:p w:rsidR="00EC4D35" w:rsidRDefault="00EC4D35" w:rsidP="00EC4D3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4D35">
        <w:rPr>
          <w:sz w:val="24"/>
          <w:szCs w:val="24"/>
        </w:rPr>
        <w:t>U D.</w:t>
      </w:r>
      <w:r w:rsidR="00822EE3" w:rsidRPr="00EC4D35">
        <w:rPr>
          <w:sz w:val="24"/>
          <w:szCs w:val="24"/>
        </w:rPr>
        <w:t xml:space="preserve"> </w:t>
      </w:r>
      <w:r w:rsidR="00822EE3" w:rsidRPr="00EC4D35">
        <w:rPr>
          <w:sz w:val="24"/>
          <w:szCs w:val="24"/>
        </w:rPr>
        <w:t>Bonhoeffera</w:t>
      </w:r>
      <w:r w:rsidR="00AD636A" w:rsidRPr="00EC4D35">
        <w:rPr>
          <w:sz w:val="24"/>
          <w:szCs w:val="24"/>
        </w:rPr>
        <w:t>, kde se nabízí např. srovnání</w:t>
      </w:r>
      <w:r>
        <w:rPr>
          <w:sz w:val="24"/>
          <w:szCs w:val="24"/>
        </w:rPr>
        <w:t xml:space="preserve"> zejména</w:t>
      </w:r>
      <w:r w:rsidR="00AD636A" w:rsidRPr="00EC4D35">
        <w:rPr>
          <w:sz w:val="24"/>
          <w:szCs w:val="24"/>
        </w:rPr>
        <w:t xml:space="preserve"> s E. Levinasem</w:t>
      </w:r>
      <w:r w:rsidR="00822EE3" w:rsidRPr="00EC4D35">
        <w:rPr>
          <w:sz w:val="24"/>
          <w:szCs w:val="24"/>
        </w:rPr>
        <w:t xml:space="preserve">, </w:t>
      </w:r>
    </w:p>
    <w:p w:rsidR="00D9787E" w:rsidRPr="00EC4D35" w:rsidRDefault="00822EE3" w:rsidP="00EC4D3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4D35">
        <w:rPr>
          <w:sz w:val="24"/>
          <w:szCs w:val="24"/>
        </w:rPr>
        <w:t xml:space="preserve">ale ještě spíše v případě Durkheima, jehož pojetí sebevraždy se stalo námětem pro knihovny knih (za inspirativní kritiku považuji např. Foucaultovu ve </w:t>
      </w:r>
      <w:r w:rsidRPr="00EC4D35">
        <w:rPr>
          <w:i/>
          <w:sz w:val="24"/>
          <w:szCs w:val="24"/>
        </w:rPr>
        <w:t>Vůli k vědění</w:t>
      </w:r>
      <w:r w:rsidRPr="00EC4D35">
        <w:rPr>
          <w:sz w:val="24"/>
          <w:szCs w:val="24"/>
        </w:rPr>
        <w:t xml:space="preserve">). </w:t>
      </w:r>
    </w:p>
    <w:p w:rsidR="00EC4D35" w:rsidRDefault="00EC4D35" w:rsidP="00D9787E">
      <w:pPr>
        <w:spacing w:line="360" w:lineRule="auto"/>
        <w:rPr>
          <w:sz w:val="24"/>
          <w:szCs w:val="24"/>
        </w:rPr>
      </w:pPr>
    </w:p>
    <w:p w:rsidR="00AD636A" w:rsidRDefault="00AD636A" w:rsidP="00D9787E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Jako diskutabilní, snad antropomorfizující, se mi zdá výrok na str. 23, totiž že zvíře „vyjadřuje své preference“, otázka jak probíhá „překlad“ mezi zvířetem a člověkem (nebo má autorka, singerovsky řečeno, namysli základní „preferenci“ každého organismu – žít?)</w:t>
      </w:r>
    </w:p>
    <w:p w:rsidR="00AD636A" w:rsidRDefault="00AD636A" w:rsidP="00D9787E">
      <w:pPr>
        <w:spacing w:line="360" w:lineRule="auto"/>
        <w:rPr>
          <w:sz w:val="24"/>
          <w:szCs w:val="24"/>
        </w:rPr>
      </w:pPr>
    </w:p>
    <w:p w:rsidR="0064337B" w:rsidRDefault="0064337B" w:rsidP="00D978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 velmi povedené považuji zhodnocení výzkumů na základě analýzy sociálně filosofických textů – text neobsahuje obvyklý bakalářský nešvar spočívající ve výčtu teorií a jejich následné opuštění v druhé části práce, ale koncepty jsou poměrně hladce propojeny se závěry výzkumů. </w:t>
      </w:r>
    </w:p>
    <w:p w:rsidR="0064337B" w:rsidRPr="00822EE3" w:rsidRDefault="0064337B" w:rsidP="00D978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Závěr práce je poněkud toporný, jelikož jde o teoretickou práci, mohl být elegantnější a „rozmáchlý. Domnívám se, že autorka má na víc než přebírat obvyklá nepříliš říkající klišé zaštítěná jakýmsi velkobožstvem „aplikovatelnosti“ (tohoto autora se mi podařilo aplikovat lépe) a „naplňování cílů práce“.</w:t>
      </w:r>
    </w:p>
    <w:p w:rsidR="0064337B" w:rsidRDefault="0064337B" w:rsidP="00D9787E">
      <w:pPr>
        <w:spacing w:line="360" w:lineRule="auto"/>
        <w:rPr>
          <w:sz w:val="24"/>
          <w:szCs w:val="24"/>
        </w:rPr>
      </w:pPr>
    </w:p>
    <w:p w:rsidR="00D9787E" w:rsidRPr="00831DA2" w:rsidRDefault="00D9787E" w:rsidP="00D978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formální stránce jsem neshledal žádné větší prohřešky snad až na několik překlepů, jako např. na straně 1 – nejsem si jist proč přesně a jak by měla být Bonhoefferova etika, jakožto spis teleologická – jakožto nauka tomu rozumím.</w:t>
      </w:r>
      <w:r w:rsidR="00822EE3">
        <w:rPr>
          <w:sz w:val="24"/>
          <w:szCs w:val="24"/>
        </w:rPr>
        <w:t xml:space="preserve"> Stejně tak se mi zdá, že na s. 7 má autorka namysli nikoliv „kosmické“</w:t>
      </w:r>
      <w:r>
        <w:rPr>
          <w:sz w:val="24"/>
          <w:szCs w:val="24"/>
        </w:rPr>
        <w:t xml:space="preserve"> </w:t>
      </w:r>
      <w:r w:rsidR="00822EE3">
        <w:rPr>
          <w:sz w:val="24"/>
          <w:szCs w:val="24"/>
        </w:rPr>
        <w:t xml:space="preserve"> ale „kosmologické“ opodstatnění. </w:t>
      </w:r>
      <w:r w:rsidR="0064337B">
        <w:rPr>
          <w:sz w:val="24"/>
          <w:szCs w:val="24"/>
        </w:rPr>
        <w:t xml:space="preserve">Plzeňský dialekt nepsrávného skloňování pak infikoval „Durkheimovo pojetí sebevražd“ a </w:t>
      </w:r>
      <w:r w:rsidR="0064337B">
        <w:rPr>
          <w:sz w:val="24"/>
          <w:szCs w:val="24"/>
        </w:rPr>
        <w:t xml:space="preserve"> </w:t>
      </w:r>
      <w:r w:rsidR="0064337B">
        <w:rPr>
          <w:sz w:val="24"/>
          <w:szCs w:val="24"/>
        </w:rPr>
        <w:t>„</w:t>
      </w:r>
      <w:r w:rsidR="0064337B">
        <w:rPr>
          <w:sz w:val="24"/>
          <w:szCs w:val="24"/>
        </w:rPr>
        <w:t>Durkheimovo kategorie</w:t>
      </w:r>
      <w:r w:rsidR="0064337B">
        <w:rPr>
          <w:sz w:val="24"/>
          <w:szCs w:val="24"/>
        </w:rPr>
        <w:t>“, v</w:t>
      </w:r>
      <w:r>
        <w:rPr>
          <w:sz w:val="24"/>
          <w:szCs w:val="24"/>
        </w:rPr>
        <w:t> poznámkách pod čarou je pak nejednotný font a velikost písma.</w:t>
      </w:r>
      <w:r w:rsidR="00822EE3">
        <w:rPr>
          <w:sz w:val="24"/>
          <w:szCs w:val="24"/>
        </w:rPr>
        <w:t xml:space="preserve"> </w:t>
      </w:r>
    </w:p>
    <w:p w:rsidR="00D9787E" w:rsidRDefault="00D9787E" w:rsidP="00D9787E">
      <w:pPr>
        <w:jc w:val="both"/>
        <w:rPr>
          <w:sz w:val="24"/>
          <w:szCs w:val="24"/>
        </w:rPr>
      </w:pPr>
    </w:p>
    <w:p w:rsidR="00D9787E" w:rsidRDefault="00D9787E" w:rsidP="00D9787E">
      <w:pPr>
        <w:jc w:val="both"/>
        <w:rPr>
          <w:sz w:val="24"/>
          <w:szCs w:val="24"/>
        </w:rPr>
      </w:pPr>
    </w:p>
    <w:p w:rsidR="00D9787E" w:rsidRPr="007758F4" w:rsidRDefault="00D9787E" w:rsidP="00D9787E">
      <w:pPr>
        <w:jc w:val="both"/>
        <w:rPr>
          <w:rFonts w:ascii="Arial" w:hAnsi="Arial" w:cs="Arial"/>
        </w:rPr>
      </w:pPr>
    </w:p>
    <w:p w:rsidR="00D9787E" w:rsidRDefault="00D9787E" w:rsidP="00D97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787E" w:rsidRDefault="00D9787E" w:rsidP="00D9787E">
      <w:pPr>
        <w:rPr>
          <w:rFonts w:ascii="Arial" w:hAnsi="Arial" w:cs="Arial"/>
        </w:rPr>
      </w:pPr>
      <w:r w:rsidRPr="007758F4">
        <w:rPr>
          <w:rFonts w:ascii="Arial" w:hAnsi="Arial" w:cs="Arial"/>
        </w:rPr>
        <w:t>Po</w:t>
      </w:r>
      <w:r>
        <w:rPr>
          <w:rFonts w:ascii="Arial" w:hAnsi="Arial" w:cs="Arial"/>
        </w:rPr>
        <w:t>dpis:</w:t>
      </w:r>
    </w:p>
    <w:p w:rsidR="00D9787E" w:rsidRDefault="00D9787E" w:rsidP="00D9787E">
      <w:pPr>
        <w:rPr>
          <w:rFonts w:ascii="Arial" w:hAnsi="Arial" w:cs="Arial"/>
        </w:rPr>
      </w:pPr>
    </w:p>
    <w:p w:rsidR="00B1387A" w:rsidRDefault="00EC4D35"/>
    <w:sectPr w:rsidR="00B138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03F"/>
    <w:multiLevelType w:val="hybridMultilevel"/>
    <w:tmpl w:val="A378D2E6"/>
    <w:lvl w:ilvl="0" w:tplc="B1AA33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7E"/>
    <w:rsid w:val="00030C51"/>
    <w:rsid w:val="0064337B"/>
    <w:rsid w:val="00742E7F"/>
    <w:rsid w:val="00822EE3"/>
    <w:rsid w:val="00AD636A"/>
    <w:rsid w:val="00D9787E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CEFD-E123-42A0-AAE4-2D12C7C8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Skripta"/>
    <w:qFormat/>
    <w:rsid w:val="00D9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2016-05-27T08:32:00Z</dcterms:created>
  <dcterms:modified xsi:type="dcterms:W3CDTF">2016-05-27T09:22:00Z</dcterms:modified>
</cp:coreProperties>
</file>