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71" w:rsidRDefault="006C5D71" w:rsidP="008A3031"/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C5D71" w:rsidTr="007537CD">
        <w:tc>
          <w:tcPr>
            <w:tcW w:w="4606" w:type="dxa"/>
          </w:tcPr>
          <w:p w:rsidR="006C5D71" w:rsidRDefault="006C5D71" w:rsidP="007537CD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93373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100.5pt;visibility:visible">
                  <v:imagedata r:id="rId4" o:title=""/>
                </v:shape>
              </w:pict>
            </w:r>
          </w:p>
          <w:p w:rsidR="006C5D71" w:rsidRPr="00E5207E" w:rsidRDefault="006C5D71" w:rsidP="007537CD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6C5D71" w:rsidRDefault="006C5D71" w:rsidP="007537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6C5D71" w:rsidRDefault="006C5D71" w:rsidP="007537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6C5D71" w:rsidRDefault="006C5D71" w:rsidP="008A3031">
      <w:pPr>
        <w:jc w:val="both"/>
        <w:rPr>
          <w:b/>
          <w:bCs/>
          <w:sz w:val="24"/>
          <w:szCs w:val="24"/>
        </w:rPr>
      </w:pPr>
    </w:p>
    <w:p w:rsidR="006C5D71" w:rsidRDefault="006C5D71" w:rsidP="008A3031">
      <w:pPr>
        <w:jc w:val="both"/>
      </w:pPr>
      <w:r>
        <w:rPr>
          <w:b/>
          <w:bCs/>
        </w:rPr>
        <w:t>Práce</w:t>
      </w:r>
      <w:r>
        <w:t xml:space="preserve">: diplomová </w:t>
      </w:r>
    </w:p>
    <w:p w:rsidR="006C5D71" w:rsidRDefault="006C5D71" w:rsidP="008A3031">
      <w:pPr>
        <w:jc w:val="both"/>
      </w:pPr>
    </w:p>
    <w:p w:rsidR="006C5D71" w:rsidRDefault="006C5D71" w:rsidP="008A3031">
      <w:pPr>
        <w:jc w:val="both"/>
      </w:pPr>
      <w:r>
        <w:rPr>
          <w:b/>
          <w:bCs/>
        </w:rPr>
        <w:t>Posudek</w:t>
      </w:r>
      <w:r>
        <w:t>: vedoucího</w:t>
      </w:r>
    </w:p>
    <w:p w:rsidR="006C5D71" w:rsidRDefault="006C5D71" w:rsidP="008A3031">
      <w:pPr>
        <w:jc w:val="both"/>
      </w:pPr>
    </w:p>
    <w:p w:rsidR="006C5D71" w:rsidRDefault="006C5D71" w:rsidP="008A3031">
      <w:pPr>
        <w:jc w:val="both"/>
      </w:pPr>
      <w:r>
        <w:rPr>
          <w:b/>
          <w:bCs/>
        </w:rPr>
        <w:t>Práci hodnotil</w:t>
      </w:r>
      <w:r>
        <w:t>: doc. PhDr. Nikolaj Demjančuk, CSc.</w:t>
      </w:r>
    </w:p>
    <w:p w:rsidR="006C5D71" w:rsidRDefault="006C5D71" w:rsidP="008A3031">
      <w:pPr>
        <w:jc w:val="both"/>
        <w:rPr>
          <w:b/>
          <w:bCs/>
        </w:rPr>
      </w:pPr>
    </w:p>
    <w:p w:rsidR="006C5D71" w:rsidRDefault="006C5D71" w:rsidP="008A3031">
      <w:pPr>
        <w:jc w:val="both"/>
      </w:pPr>
      <w:r>
        <w:rPr>
          <w:b/>
          <w:bCs/>
        </w:rPr>
        <w:t>Práci předložila</w:t>
      </w:r>
      <w:r>
        <w:t xml:space="preserve">: Bc. </w:t>
      </w:r>
      <w:r w:rsidRPr="00F8692B">
        <w:t>Alena Pitnerová</w:t>
      </w:r>
    </w:p>
    <w:p w:rsidR="006C5D71" w:rsidRDefault="006C5D71" w:rsidP="008A3031">
      <w:pPr>
        <w:jc w:val="both"/>
      </w:pPr>
    </w:p>
    <w:p w:rsidR="006C5D71" w:rsidRPr="00CD1F8E" w:rsidRDefault="006C5D71" w:rsidP="008A3031">
      <w:pPr>
        <w:rPr>
          <w:b/>
        </w:rPr>
      </w:pPr>
      <w:r>
        <w:rPr>
          <w:b/>
          <w:bCs/>
        </w:rPr>
        <w:t>Název práce</w:t>
      </w:r>
      <w:r>
        <w:t>: Koncepce psychoanalytického myšlení</w:t>
      </w:r>
      <w:r w:rsidRPr="00F8692B">
        <w:t xml:space="preserve"> </w:t>
      </w:r>
      <w:r>
        <w:t>Sigmunda Freuda</w:t>
      </w:r>
    </w:p>
    <w:p w:rsidR="006C5D71" w:rsidRDefault="006C5D71" w:rsidP="008A3031">
      <w:pPr>
        <w:pBdr>
          <w:bottom w:val="single" w:sz="6" w:space="1" w:color="auto"/>
        </w:pBdr>
        <w:jc w:val="both"/>
      </w:pPr>
    </w:p>
    <w:p w:rsidR="006C5D71" w:rsidRDefault="006C5D71" w:rsidP="008A3031">
      <w:pPr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6C5D71" w:rsidRDefault="006C5D71" w:rsidP="008A3031">
      <w:pPr>
        <w:ind w:firstLine="284"/>
      </w:pPr>
      <w:r>
        <w:t>Diplomová práce je výsledkem samostatné houževnaté badatelské práce autorky v průběhu minulého akademického roku. Cílem práce bylo studium koncepce psychoanalytického myšlení Sigmunda Freuda, proměny koncepce a dopady na psychologii, psychiatrii a literaturu. Analýza všech problémů byla vedena na pozadí interpretace snů. Všechny záměry autorka úspěšně naplňuje.</w:t>
      </w:r>
    </w:p>
    <w:p w:rsidR="006C5D71" w:rsidRDefault="006C5D71" w:rsidP="008A3031">
      <w:pPr>
        <w:ind w:firstLine="284"/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6C5D71" w:rsidRDefault="006C5D71" w:rsidP="008A3031">
      <w:pPr>
        <w:ind w:firstLine="284"/>
        <w:jc w:val="both"/>
      </w:pPr>
      <w:r>
        <w:t>Autorka pracuje s rozsáhlou literaturou, teoretická práce je doplněná vlastní analýzou jednotlivých problémů. Práce se nejdříve zaměřuje na východiska psychoanalýzy, osobnosti a události dobového vědeckého a kulturního života. Pak následuje analýza formování a proměny psychoanalytického myšlení a jeho základních etap, které vyúsťují v objevu snu jako psychologického fenoménu. Závěrečná část práce se zabývá reflexí odkazu Freudova díla v psychologii a literatuře. Autorka postupuje samostatně a kreativně. Velmi cenné jsou přílohy práce. Autorka zpracovala slovníček psychoanalytických pojmů. Výsledkem studia literatury a osobní korespondence s významnými českými psychology je zmapování stavu psychoanalýzy a psychoanalytické terapie v České republice.</w:t>
      </w:r>
    </w:p>
    <w:p w:rsidR="006C5D71" w:rsidRDefault="006C5D71" w:rsidP="008A3031">
      <w:pPr>
        <w:ind w:firstLine="284"/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6C5D71" w:rsidRDefault="006C5D71" w:rsidP="008A3031">
      <w:pPr>
        <w:ind w:firstLine="284"/>
        <w:jc w:val="both"/>
      </w:pPr>
    </w:p>
    <w:p w:rsidR="006C5D71" w:rsidRDefault="006C5D71" w:rsidP="008A3031">
      <w:pPr>
        <w:ind w:firstLine="284"/>
        <w:jc w:val="both"/>
      </w:pPr>
      <w:r>
        <w:t xml:space="preserve">Po formální stránce práce je v pořádku. Citace a odkazy na literaturu odpovídají přijatým normám. Členění je přehledné a odůvodněné. Přílohy obohacují a rozšiřují text práce o důležité informace. </w:t>
      </w:r>
    </w:p>
    <w:p w:rsidR="006C5D71" w:rsidRDefault="006C5D71" w:rsidP="008A3031">
      <w:pPr>
        <w:ind w:firstLine="284"/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6C5D71" w:rsidRDefault="006C5D71" w:rsidP="008A3031">
      <w:pPr>
        <w:ind w:firstLine="284"/>
        <w:jc w:val="both"/>
      </w:pPr>
      <w:r>
        <w:t>Předložená práce je samostatným a originálním pohledem do dějin psychoanalytického myšlení. Toho autorka dociluje tím, že se pokouší o sledování psychoanalýzy zorným úhlem koncepce snů. Autorka prokázala schopnost samostatně formulovat problémy a pak je systematicky řešit, vytvořila dobré předpoklady pro případnou další práci ve zvoleném badatelském prostoru.</w:t>
      </w:r>
    </w:p>
    <w:p w:rsidR="006C5D71" w:rsidRDefault="006C5D71" w:rsidP="008A3031">
      <w:pPr>
        <w:ind w:firstLine="284"/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6C5D71" w:rsidRDefault="006C5D71" w:rsidP="008A3031">
      <w:pPr>
        <w:ind w:firstLine="284"/>
        <w:jc w:val="both"/>
      </w:pPr>
    </w:p>
    <w:p w:rsidR="006C5D71" w:rsidRPr="00F91643" w:rsidRDefault="006C5D71" w:rsidP="008A3031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  <w:r>
        <w:rPr>
          <w:b/>
          <w:bCs/>
        </w:rPr>
        <w:t>výborně</w:t>
      </w:r>
    </w:p>
    <w:p w:rsidR="006C5D71" w:rsidRDefault="006C5D71" w:rsidP="008A3031">
      <w:pPr>
        <w:ind w:firstLine="284"/>
        <w:jc w:val="both"/>
      </w:pPr>
    </w:p>
    <w:p w:rsidR="006C5D71" w:rsidRDefault="006C5D71">
      <w:r>
        <w:t xml:space="preserve">Datum: </w:t>
      </w:r>
      <w:r>
        <w:tab/>
        <w:t>20.05.2012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sectPr w:rsidR="006C5D71" w:rsidSect="00037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7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3031"/>
    <w:rsid w:val="00037FF7"/>
    <w:rsid w:val="0025585F"/>
    <w:rsid w:val="006C5D71"/>
    <w:rsid w:val="007537CD"/>
    <w:rsid w:val="00793373"/>
    <w:rsid w:val="008A3031"/>
    <w:rsid w:val="00911435"/>
    <w:rsid w:val="00CD1F8E"/>
    <w:rsid w:val="00D1141D"/>
    <w:rsid w:val="00E5207E"/>
    <w:rsid w:val="00F8692B"/>
    <w:rsid w:val="00F9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031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A30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A3031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371</Words>
  <Characters>2195</Characters>
  <Application>Microsoft Office Outlook</Application>
  <DocSecurity>0</DocSecurity>
  <Lines>0</Lines>
  <Paragraphs>0</Paragraphs>
  <ScaleCrop>false</ScaleCrop>
  <Company>FF ZCU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Demjančuk</dc:creator>
  <cp:keywords/>
  <dc:description/>
  <cp:lastModifiedBy>kusnirov</cp:lastModifiedBy>
  <cp:revision>2</cp:revision>
  <dcterms:created xsi:type="dcterms:W3CDTF">2012-05-24T13:36:00Z</dcterms:created>
  <dcterms:modified xsi:type="dcterms:W3CDTF">2012-05-24T13:36:00Z</dcterms:modified>
</cp:coreProperties>
</file>